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30" w:rsidRDefault="00BF4630" w:rsidP="00BF463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Municipalidad crea Portal de Telemedicina</w:t>
      </w:r>
    </w:p>
    <w:p w:rsidR="00BF4630" w:rsidRDefault="00BF4630" w:rsidP="00BF4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EA7C41">
        <w:rPr>
          <w:rFonts w:ascii="Times New Roman" w:hAnsi="Times New Roman" w:cs="Times New Roman"/>
          <w:sz w:val="24"/>
          <w:szCs w:val="24"/>
        </w:rPr>
        <w:t xml:space="preserve"> Municipalidad de Ambato pone a disposición de la ciudadanía el servicio gratuito de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A7C41">
        <w:rPr>
          <w:rFonts w:ascii="Times New Roman" w:hAnsi="Times New Roman" w:cs="Times New Roman"/>
          <w:sz w:val="24"/>
          <w:szCs w:val="24"/>
        </w:rPr>
        <w:t xml:space="preserve">elemedicina. Los ambateños y ecuatorianos en general, podrán acceder a consultas personalizadas con más de 20 profesionales médicos de alto nivel, sin necesidad de salir de sus hogares, </w:t>
      </w:r>
    </w:p>
    <w:p w:rsidR="00BF4630" w:rsidRPr="00EA7C41" w:rsidRDefault="00BF4630" w:rsidP="00BF4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este objetivo,  se debe ingresar,</w:t>
      </w:r>
      <w:r w:rsidRPr="00EA7C41">
        <w:rPr>
          <w:rFonts w:ascii="Times New Roman" w:hAnsi="Times New Roman" w:cs="Times New Roman"/>
          <w:sz w:val="24"/>
          <w:szCs w:val="24"/>
        </w:rPr>
        <w:t xml:space="preserve"> de manera virtual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C41">
        <w:rPr>
          <w:rFonts w:ascii="Times New Roman" w:hAnsi="Times New Roman" w:cs="Times New Roman"/>
          <w:sz w:val="24"/>
          <w:szCs w:val="24"/>
        </w:rPr>
        <w:t xml:space="preserve"> al portal informativo “venceremosalcovid19.ambato.gob.ec” desarrollado por la Dirección de Tecnologías de Información j</w:t>
      </w:r>
      <w:r>
        <w:rPr>
          <w:rFonts w:ascii="Times New Roman" w:hAnsi="Times New Roman" w:cs="Times New Roman"/>
          <w:sz w:val="24"/>
          <w:szCs w:val="24"/>
        </w:rPr>
        <w:t xml:space="preserve">unto con el Hospital Municipal Nuestra Señora de la Merced’ </w:t>
      </w:r>
      <w:r w:rsidRPr="00EA7C41">
        <w:rPr>
          <w:rFonts w:ascii="Times New Roman" w:hAnsi="Times New Roman" w:cs="Times New Roman"/>
          <w:sz w:val="24"/>
          <w:szCs w:val="24"/>
        </w:rPr>
        <w:t>logrando así continuar la lucha contra el covid19. #</w:t>
      </w:r>
      <w:proofErr w:type="spellStart"/>
      <w:r w:rsidRPr="00EA7C41">
        <w:rPr>
          <w:rFonts w:ascii="Times New Roman" w:hAnsi="Times New Roman" w:cs="Times New Roman"/>
          <w:sz w:val="24"/>
          <w:szCs w:val="24"/>
        </w:rPr>
        <w:t>QuedateEnCasa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630" w:rsidRDefault="00BF4630" w:rsidP="00001FD6">
      <w:pPr>
        <w:pStyle w:val="NormalWeb"/>
        <w:rPr>
          <w:color w:val="000000"/>
          <w:sz w:val="27"/>
          <w:szCs w:val="27"/>
        </w:rPr>
      </w:pPr>
    </w:p>
    <w:p w:rsidR="00001FD6" w:rsidRDefault="002364AF" w:rsidP="00001FD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Municipalidad crea </w:t>
      </w:r>
      <w:r w:rsidR="00001FD6">
        <w:rPr>
          <w:color w:val="000000"/>
          <w:sz w:val="27"/>
          <w:szCs w:val="27"/>
        </w:rPr>
        <w:t>Portal</w:t>
      </w:r>
      <w:r w:rsidR="00D102E9">
        <w:rPr>
          <w:color w:val="000000"/>
          <w:sz w:val="27"/>
          <w:szCs w:val="27"/>
        </w:rPr>
        <w:t xml:space="preserve"> de </w:t>
      </w:r>
      <w:r w:rsidR="00001FD6">
        <w:rPr>
          <w:color w:val="000000"/>
          <w:sz w:val="27"/>
          <w:szCs w:val="27"/>
        </w:rPr>
        <w:t xml:space="preserve">‘Venceremos al </w:t>
      </w:r>
      <w:proofErr w:type="spellStart"/>
      <w:r w:rsidR="00001FD6">
        <w:rPr>
          <w:color w:val="000000"/>
          <w:sz w:val="27"/>
          <w:szCs w:val="27"/>
        </w:rPr>
        <w:t>covid</w:t>
      </w:r>
      <w:proofErr w:type="spellEnd"/>
      <w:r w:rsidR="00001FD6">
        <w:rPr>
          <w:color w:val="000000"/>
          <w:sz w:val="27"/>
          <w:szCs w:val="27"/>
        </w:rPr>
        <w:t xml:space="preserve"> 19’</w:t>
      </w:r>
    </w:p>
    <w:p w:rsidR="00001FD6" w:rsidRDefault="00001FD6" w:rsidP="00001FD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 Municipalidad de Ambato pone a disposición de la ciudadanía el portal ‘Venceremosalcovid19.ambato.gob.ec’. Tiene la finalidad de mantener informada a la ciudadanía respecto a la pandemia #Covid-19. </w:t>
      </w:r>
    </w:p>
    <w:p w:rsidR="00CD654D" w:rsidRDefault="00001FD6" w:rsidP="002C64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Aquí podrán encontrar el servicio de telemedicina y acceder a diversos contenidos formativos, de entretenimiento, culturales y datos actualizados de las acciones estratégicas desarrolladas por la </w:t>
      </w:r>
      <w:r w:rsidR="00D102E9">
        <w:rPr>
          <w:color w:val="000000"/>
          <w:sz w:val="27"/>
          <w:szCs w:val="27"/>
        </w:rPr>
        <w:t>Mu</w:t>
      </w:r>
      <w:r>
        <w:rPr>
          <w:color w:val="000000"/>
          <w:sz w:val="27"/>
          <w:szCs w:val="27"/>
        </w:rPr>
        <w:t xml:space="preserve">nicipalidad de Ambato para enfrentar la emergencia sanitaria, entre otros. </w:t>
      </w:r>
    </w:p>
    <w:p w:rsidR="00BF4630" w:rsidRDefault="00BF4630" w:rsidP="00D102E9">
      <w:pPr>
        <w:rPr>
          <w:rFonts w:ascii="Times New Roman" w:hAnsi="Times New Roman" w:cs="Times New Roman"/>
          <w:sz w:val="24"/>
          <w:szCs w:val="24"/>
        </w:rPr>
      </w:pPr>
    </w:p>
    <w:p w:rsidR="00D102E9" w:rsidRPr="002C6479" w:rsidRDefault="00D102E9" w:rsidP="002C6479">
      <w:pPr>
        <w:pStyle w:val="NormalWeb"/>
        <w:rPr>
          <w:color w:val="000000"/>
          <w:sz w:val="27"/>
          <w:szCs w:val="27"/>
        </w:rPr>
      </w:pPr>
    </w:p>
    <w:sectPr w:rsidR="00D102E9" w:rsidRPr="002C6479" w:rsidSect="009F60C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01FD6"/>
    <w:rsid w:val="00001FD6"/>
    <w:rsid w:val="002364AF"/>
    <w:rsid w:val="002C6479"/>
    <w:rsid w:val="003649D9"/>
    <w:rsid w:val="005A10C0"/>
    <w:rsid w:val="007B68FA"/>
    <w:rsid w:val="009F60C7"/>
    <w:rsid w:val="00BF4630"/>
    <w:rsid w:val="00CD654D"/>
    <w:rsid w:val="00D102E9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2020-04-27T17:22:00Z</dcterms:created>
  <dcterms:modified xsi:type="dcterms:W3CDTF">2020-04-28T13:47:00Z</dcterms:modified>
</cp:coreProperties>
</file>